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73" w:rsidRPr="00B42573" w:rsidRDefault="00B42573" w:rsidP="00B42573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B42573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:rsidR="00B42573" w:rsidRPr="00B42573" w:rsidRDefault="00B42573" w:rsidP="00B42573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B42573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:rsidR="00B42573" w:rsidRPr="00B42573" w:rsidRDefault="00B42573" w:rsidP="00B42573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</w:p>
    <w:p w:rsidR="00B42573" w:rsidRPr="00B42573" w:rsidRDefault="00B42573" w:rsidP="00B42573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 w:rsidRPr="00B42573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25</w:t>
      </w:r>
      <w:r w:rsidRPr="00B42573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» декабря 2024 года                                                                                      № 7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95</w:t>
      </w:r>
      <w:r w:rsidRPr="00B42573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:rsidR="00164877" w:rsidRPr="00B42573" w:rsidRDefault="00164877" w:rsidP="00B42573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B42573" w:rsidRDefault="000366EF" w:rsidP="00B42573">
      <w:pPr>
        <w:tabs>
          <w:tab w:val="left" w:pos="8310"/>
          <w:tab w:val="right" w:pos="10204"/>
        </w:tabs>
        <w:ind w:firstLine="709"/>
        <w:jc w:val="both"/>
        <w:rPr>
          <w:rFonts w:ascii="Arial" w:hAnsi="Arial" w:cs="Arial"/>
        </w:rPr>
      </w:pPr>
      <w:r w:rsidRPr="00B42573">
        <w:rPr>
          <w:rFonts w:ascii="Arial" w:hAnsi="Arial" w:cs="Arial"/>
        </w:rPr>
        <w:t>Об утверждении перечня муниципальных услуг</w:t>
      </w:r>
    </w:p>
    <w:p w:rsidR="00B42573" w:rsidRDefault="00B42573" w:rsidP="00B42573">
      <w:pPr>
        <w:tabs>
          <w:tab w:val="left" w:pos="8310"/>
          <w:tab w:val="right" w:pos="10204"/>
        </w:tabs>
        <w:ind w:firstLine="709"/>
        <w:jc w:val="both"/>
        <w:rPr>
          <w:rFonts w:ascii="Arial" w:hAnsi="Arial" w:cs="Arial"/>
        </w:rPr>
      </w:pPr>
    </w:p>
    <w:p w:rsidR="00B42573" w:rsidRPr="00B42573" w:rsidRDefault="00804145" w:rsidP="00B42573">
      <w:pPr>
        <w:tabs>
          <w:tab w:val="left" w:pos="8310"/>
          <w:tab w:val="right" w:pos="10204"/>
        </w:tabs>
        <w:ind w:firstLine="709"/>
        <w:jc w:val="both"/>
        <w:rPr>
          <w:rFonts w:ascii="Arial" w:hAnsi="Arial" w:cs="Arial"/>
          <w:bCs/>
        </w:rPr>
      </w:pPr>
      <w:proofErr w:type="gramStart"/>
      <w:r w:rsidRPr="00B42573">
        <w:rPr>
          <w:rFonts w:ascii="Arial" w:hAnsi="Arial" w:cs="Arial"/>
        </w:rPr>
        <w:t>В рамках реализации Федерального закона «Об организации предоставления муниципальных услуг» от 27.06.2010</w:t>
      </w:r>
      <w:r w:rsidR="00B42573">
        <w:rPr>
          <w:rFonts w:ascii="Arial" w:hAnsi="Arial" w:cs="Arial"/>
        </w:rPr>
        <w:t xml:space="preserve"> г.</w:t>
      </w:r>
      <w:r w:rsidRPr="00B42573">
        <w:rPr>
          <w:rFonts w:ascii="Arial" w:hAnsi="Arial" w:cs="Arial"/>
        </w:rPr>
        <w:t xml:space="preserve"> № 210-ФЗ, Постановления</w:t>
      </w:r>
      <w:r w:rsidR="009D61E1" w:rsidRPr="00B42573">
        <w:rPr>
          <w:rFonts w:ascii="Arial" w:hAnsi="Arial" w:cs="Arial"/>
        </w:rPr>
        <w:t xml:space="preserve"> </w:t>
      </w:r>
      <w:r w:rsidRPr="00B42573">
        <w:rPr>
          <w:rFonts w:ascii="Arial" w:hAnsi="Arial" w:cs="Arial"/>
        </w:rPr>
        <w:t xml:space="preserve">Правительства Красноярского края от </w:t>
      </w:r>
      <w:r w:rsidR="009D61E1" w:rsidRPr="00B42573">
        <w:rPr>
          <w:rFonts w:ascii="Arial" w:hAnsi="Arial" w:cs="Arial"/>
        </w:rPr>
        <w:t>19.01.2011</w:t>
      </w:r>
      <w:r w:rsidR="00B42573">
        <w:rPr>
          <w:rFonts w:ascii="Arial" w:hAnsi="Arial" w:cs="Arial"/>
        </w:rPr>
        <w:t xml:space="preserve"> г.</w:t>
      </w:r>
      <w:r w:rsidRPr="00B42573">
        <w:rPr>
          <w:rFonts w:ascii="Arial" w:hAnsi="Arial" w:cs="Arial"/>
        </w:rPr>
        <w:t xml:space="preserve"> № </w:t>
      </w:r>
      <w:r w:rsidR="009D61E1" w:rsidRPr="00B42573">
        <w:rPr>
          <w:rFonts w:ascii="Arial" w:hAnsi="Arial" w:cs="Arial"/>
        </w:rPr>
        <w:t>15</w:t>
      </w:r>
      <w:r w:rsidRPr="00B42573">
        <w:rPr>
          <w:rFonts w:ascii="Arial" w:hAnsi="Arial" w:cs="Arial"/>
        </w:rPr>
        <w:t>-п «</w:t>
      </w:r>
      <w:r w:rsidR="009D61E1" w:rsidRPr="00B42573">
        <w:rPr>
          <w:rFonts w:ascii="Arial" w:hAnsi="Arial" w:cs="Arial"/>
          <w:iCs/>
          <w:lang w:eastAsia="ru-RU"/>
        </w:rPr>
        <w:t>Об 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услуг, предоставляемых в подведомственных им учреждениях</w:t>
      </w:r>
      <w:r w:rsidRPr="00B42573">
        <w:rPr>
          <w:rFonts w:ascii="Arial" w:hAnsi="Arial" w:cs="Arial"/>
        </w:rPr>
        <w:t xml:space="preserve">», в соответствии с Постановлением Правительства Российской Федерации </w:t>
      </w:r>
      <w:r w:rsidR="00D342AB" w:rsidRPr="00B42573">
        <w:rPr>
          <w:rFonts w:ascii="Arial" w:hAnsi="Arial" w:cs="Arial"/>
        </w:rPr>
        <w:t>24.10.2011</w:t>
      </w:r>
      <w:r w:rsidR="00B42573">
        <w:rPr>
          <w:rFonts w:ascii="Arial" w:hAnsi="Arial" w:cs="Arial"/>
        </w:rPr>
        <w:t xml:space="preserve"> г.</w:t>
      </w:r>
      <w:r w:rsidR="00D342AB" w:rsidRPr="00B42573">
        <w:rPr>
          <w:rFonts w:ascii="Arial" w:hAnsi="Arial" w:cs="Arial"/>
        </w:rPr>
        <w:t xml:space="preserve"> №</w:t>
      </w:r>
      <w:r w:rsidR="00D500CF" w:rsidRPr="00B42573">
        <w:rPr>
          <w:rFonts w:ascii="Arial" w:hAnsi="Arial" w:cs="Arial"/>
        </w:rPr>
        <w:t xml:space="preserve"> 861 </w:t>
      </w:r>
      <w:r w:rsidR="00D500CF" w:rsidRPr="00B42573">
        <w:rPr>
          <w:rFonts w:ascii="Arial" w:hAnsi="Arial" w:cs="Arial"/>
          <w:shd w:val="clear" w:color="auto" w:fill="FFFFFF"/>
        </w:rPr>
        <w:t> «О федеральных государственных информационных системах</w:t>
      </w:r>
      <w:proofErr w:type="gramEnd"/>
      <w:r w:rsidR="00D500CF" w:rsidRPr="00B42573">
        <w:rPr>
          <w:rFonts w:ascii="Arial" w:hAnsi="Arial" w:cs="Arial"/>
          <w:shd w:val="clear" w:color="auto" w:fill="FFFFFF"/>
        </w:rPr>
        <w:t>, обеспечивающих предоставление в электронной форме государственных и муниципальных услуг (осуществление функций)»,</w:t>
      </w:r>
      <w:r w:rsidR="00D500CF" w:rsidRPr="00B4257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B42573">
        <w:rPr>
          <w:rFonts w:ascii="Arial" w:hAnsi="Arial" w:cs="Arial"/>
        </w:rPr>
        <w:t>Постановлением администрации Ермаковского района от 25.10.2010</w:t>
      </w:r>
      <w:r w:rsidR="00B42573">
        <w:rPr>
          <w:rFonts w:ascii="Arial" w:hAnsi="Arial" w:cs="Arial"/>
        </w:rPr>
        <w:t xml:space="preserve"> г.</w:t>
      </w:r>
      <w:r w:rsidRPr="00B42573">
        <w:rPr>
          <w:rFonts w:ascii="Arial" w:hAnsi="Arial" w:cs="Arial"/>
        </w:rPr>
        <w:t xml:space="preserve"> № 953-п «Об утверждении порядка разработки и утверждения административных регламентов муниципальных услуг (функций) МО Ермаковский район</w:t>
      </w:r>
      <w:r w:rsidR="009D61E1" w:rsidRPr="00B42573">
        <w:rPr>
          <w:rFonts w:ascii="Arial" w:hAnsi="Arial" w:cs="Arial"/>
        </w:rPr>
        <w:t xml:space="preserve">, руководствуясь </w:t>
      </w:r>
      <w:r w:rsidR="003806FD" w:rsidRPr="00B42573">
        <w:rPr>
          <w:rFonts w:ascii="Arial" w:hAnsi="Arial" w:cs="Arial"/>
        </w:rPr>
        <w:t>У</w:t>
      </w:r>
      <w:r w:rsidR="009D61E1" w:rsidRPr="00B42573">
        <w:rPr>
          <w:rFonts w:ascii="Arial" w:hAnsi="Arial" w:cs="Arial"/>
        </w:rPr>
        <w:t>ставом</w:t>
      </w:r>
      <w:r w:rsidR="00766A41" w:rsidRPr="00B42573">
        <w:rPr>
          <w:rFonts w:ascii="Arial" w:hAnsi="Arial" w:cs="Arial"/>
        </w:rPr>
        <w:t xml:space="preserve"> Ермаковского района</w:t>
      </w:r>
      <w:r w:rsidR="009D61E1" w:rsidRPr="00B42573">
        <w:rPr>
          <w:rFonts w:ascii="Arial" w:hAnsi="Arial" w:cs="Arial"/>
        </w:rPr>
        <w:t>,</w:t>
      </w:r>
      <w:r w:rsidRPr="00B42573">
        <w:rPr>
          <w:rFonts w:ascii="Arial" w:hAnsi="Arial" w:cs="Arial"/>
        </w:rPr>
        <w:t xml:space="preserve"> в целях повышения информационной открытости деятельности органов местного самоуправления</w:t>
      </w:r>
      <w:r w:rsidR="00766A41" w:rsidRPr="00B42573">
        <w:rPr>
          <w:rFonts w:ascii="Arial" w:hAnsi="Arial" w:cs="Arial"/>
        </w:rPr>
        <w:t xml:space="preserve"> </w:t>
      </w:r>
      <w:r w:rsidR="00766A41" w:rsidRPr="00B42573">
        <w:rPr>
          <w:rFonts w:ascii="Arial" w:hAnsi="Arial" w:cs="Arial"/>
          <w:bCs/>
        </w:rPr>
        <w:t>ПОСТАНОВЛЯЮ:</w:t>
      </w:r>
    </w:p>
    <w:p w:rsidR="00B42573" w:rsidRPr="00B42573" w:rsidRDefault="00766A41" w:rsidP="00B42573">
      <w:pPr>
        <w:tabs>
          <w:tab w:val="left" w:pos="8310"/>
          <w:tab w:val="right" w:pos="10204"/>
        </w:tabs>
        <w:ind w:firstLine="709"/>
        <w:jc w:val="both"/>
        <w:rPr>
          <w:rFonts w:ascii="Arial" w:hAnsi="Arial" w:cs="Arial"/>
        </w:rPr>
      </w:pPr>
      <w:r w:rsidRPr="00B42573">
        <w:rPr>
          <w:rFonts w:ascii="Arial" w:hAnsi="Arial" w:cs="Arial"/>
        </w:rPr>
        <w:t xml:space="preserve">1. </w:t>
      </w:r>
      <w:r w:rsidR="009D61E1" w:rsidRPr="00B42573">
        <w:rPr>
          <w:rFonts w:ascii="Arial" w:hAnsi="Arial" w:cs="Arial"/>
        </w:rPr>
        <w:t>Утвердить перечень муниципальных услуг</w:t>
      </w:r>
      <w:r w:rsidR="00AB65EB" w:rsidRPr="00B42573">
        <w:rPr>
          <w:rFonts w:ascii="Arial" w:hAnsi="Arial" w:cs="Arial"/>
        </w:rPr>
        <w:t xml:space="preserve"> предоставляемых администрацией Ермаковс</w:t>
      </w:r>
      <w:r w:rsidR="000366EF" w:rsidRPr="00B42573">
        <w:rPr>
          <w:rFonts w:ascii="Arial" w:hAnsi="Arial" w:cs="Arial"/>
        </w:rPr>
        <w:t>кого района и подведомственных</w:t>
      </w:r>
      <w:r w:rsidR="00B42573" w:rsidRPr="00B42573">
        <w:rPr>
          <w:rFonts w:ascii="Arial" w:hAnsi="Arial" w:cs="Arial"/>
        </w:rPr>
        <w:t xml:space="preserve"> </w:t>
      </w:r>
      <w:r w:rsidR="00AB65EB" w:rsidRPr="00B42573">
        <w:rPr>
          <w:rFonts w:ascii="Arial" w:hAnsi="Arial" w:cs="Arial"/>
        </w:rPr>
        <w:t>учреждений,</w:t>
      </w:r>
      <w:r w:rsidRPr="00B42573">
        <w:rPr>
          <w:rFonts w:ascii="Arial" w:hAnsi="Arial" w:cs="Arial"/>
        </w:rPr>
        <w:t xml:space="preserve"> согласно приложению 1.</w:t>
      </w:r>
    </w:p>
    <w:p w:rsidR="00B42573" w:rsidRPr="00B42573" w:rsidRDefault="00766A41" w:rsidP="00B42573">
      <w:pPr>
        <w:tabs>
          <w:tab w:val="left" w:pos="8310"/>
          <w:tab w:val="right" w:pos="10204"/>
        </w:tabs>
        <w:ind w:firstLine="709"/>
        <w:jc w:val="both"/>
        <w:rPr>
          <w:rFonts w:ascii="Arial" w:hAnsi="Arial" w:cs="Arial"/>
        </w:rPr>
      </w:pPr>
      <w:r w:rsidRPr="00B42573">
        <w:rPr>
          <w:rFonts w:ascii="Arial" w:hAnsi="Arial" w:cs="Arial"/>
          <w:bCs/>
          <w:lang w:eastAsia="ru-RU"/>
        </w:rPr>
        <w:t xml:space="preserve">2. </w:t>
      </w:r>
      <w:r w:rsidR="003064F8" w:rsidRPr="00B42573">
        <w:rPr>
          <w:rFonts w:ascii="Arial" w:hAnsi="Arial" w:cs="Arial"/>
          <w:bCs/>
          <w:lang w:eastAsia="ru-RU"/>
        </w:rPr>
        <w:t>П</w:t>
      </w:r>
      <w:r w:rsidR="003064F8" w:rsidRPr="00B42573">
        <w:rPr>
          <w:rFonts w:ascii="Arial" w:hAnsi="Arial" w:cs="Arial"/>
        </w:rPr>
        <w:t xml:space="preserve">остановление администрации Ермаковского района № </w:t>
      </w:r>
      <w:r w:rsidR="00A042FB" w:rsidRPr="00B42573">
        <w:rPr>
          <w:rFonts w:ascii="Arial" w:hAnsi="Arial" w:cs="Arial"/>
        </w:rPr>
        <w:t>152</w:t>
      </w:r>
      <w:r w:rsidR="003064F8" w:rsidRPr="00B42573">
        <w:rPr>
          <w:rFonts w:ascii="Arial" w:hAnsi="Arial" w:cs="Arial"/>
        </w:rPr>
        <w:t xml:space="preserve">-п от </w:t>
      </w:r>
      <w:r w:rsidR="00A042FB" w:rsidRPr="00B42573">
        <w:rPr>
          <w:rFonts w:ascii="Arial" w:hAnsi="Arial" w:cs="Arial"/>
        </w:rPr>
        <w:t>10.03.2022</w:t>
      </w:r>
      <w:r w:rsidR="00B42573">
        <w:rPr>
          <w:rFonts w:ascii="Arial" w:hAnsi="Arial" w:cs="Arial"/>
        </w:rPr>
        <w:t xml:space="preserve"> г.</w:t>
      </w:r>
      <w:r w:rsidR="003064F8" w:rsidRPr="00B42573">
        <w:rPr>
          <w:rFonts w:ascii="Arial" w:hAnsi="Arial" w:cs="Arial"/>
        </w:rPr>
        <w:t xml:space="preserve"> «Об утверждении перечня муниципальных услуг» считать утратившим силу.</w:t>
      </w:r>
    </w:p>
    <w:p w:rsidR="00B42573" w:rsidRPr="00B42573" w:rsidRDefault="00ED76E2" w:rsidP="00B42573">
      <w:pPr>
        <w:tabs>
          <w:tab w:val="left" w:pos="8310"/>
          <w:tab w:val="right" w:pos="10204"/>
        </w:tabs>
        <w:ind w:firstLine="709"/>
        <w:jc w:val="both"/>
        <w:rPr>
          <w:rFonts w:ascii="Arial" w:hAnsi="Arial" w:cs="Arial"/>
        </w:rPr>
      </w:pPr>
      <w:r w:rsidRPr="00B42573">
        <w:rPr>
          <w:rFonts w:ascii="Arial" w:hAnsi="Arial" w:cs="Arial"/>
        </w:rPr>
        <w:t>3</w:t>
      </w:r>
      <w:r w:rsidR="00766A41" w:rsidRPr="00B42573">
        <w:rPr>
          <w:rFonts w:ascii="Arial" w:hAnsi="Arial" w:cs="Arial"/>
        </w:rPr>
        <w:t xml:space="preserve">. </w:t>
      </w:r>
      <w:proofErr w:type="gramStart"/>
      <w:r w:rsidR="000F671C" w:rsidRPr="00B42573">
        <w:rPr>
          <w:rFonts w:ascii="Arial" w:hAnsi="Arial" w:cs="Arial"/>
        </w:rPr>
        <w:t>Контроль за</w:t>
      </w:r>
      <w:proofErr w:type="gramEnd"/>
      <w:r w:rsidR="000F671C" w:rsidRPr="00B42573">
        <w:rPr>
          <w:rFonts w:ascii="Arial" w:hAnsi="Arial" w:cs="Arial"/>
        </w:rPr>
        <w:t xml:space="preserve"> исполнением настоящего </w:t>
      </w:r>
      <w:r w:rsidRPr="00B42573">
        <w:rPr>
          <w:rFonts w:ascii="Arial" w:hAnsi="Arial" w:cs="Arial"/>
        </w:rPr>
        <w:t>поста</w:t>
      </w:r>
      <w:r w:rsidR="00BA2069" w:rsidRPr="00B42573">
        <w:rPr>
          <w:rFonts w:ascii="Arial" w:hAnsi="Arial" w:cs="Arial"/>
        </w:rPr>
        <w:t>новления</w:t>
      </w:r>
      <w:r w:rsidR="00AE6FF2" w:rsidRPr="00B42573">
        <w:rPr>
          <w:rFonts w:ascii="Arial" w:hAnsi="Arial" w:cs="Arial"/>
        </w:rPr>
        <w:t xml:space="preserve"> возложить на заместителя главы </w:t>
      </w:r>
      <w:r w:rsidRPr="00B42573">
        <w:rPr>
          <w:rFonts w:ascii="Arial" w:hAnsi="Arial" w:cs="Arial"/>
        </w:rPr>
        <w:t xml:space="preserve">администрации </w:t>
      </w:r>
      <w:r w:rsidR="00AE6FF2" w:rsidRPr="00B42573">
        <w:rPr>
          <w:rFonts w:ascii="Arial" w:hAnsi="Arial" w:cs="Arial"/>
        </w:rPr>
        <w:t>Ермаковского района</w:t>
      </w:r>
      <w:r w:rsidRPr="00B42573">
        <w:rPr>
          <w:rFonts w:ascii="Arial" w:hAnsi="Arial" w:cs="Arial"/>
        </w:rPr>
        <w:t>-начальника отдела земельных и имущественных отношений Ф.Н. Сунцова.</w:t>
      </w:r>
    </w:p>
    <w:p w:rsidR="008E1E2D" w:rsidRDefault="00ED76E2" w:rsidP="00B42573">
      <w:pPr>
        <w:tabs>
          <w:tab w:val="left" w:pos="8310"/>
          <w:tab w:val="right" w:pos="10204"/>
        </w:tabs>
        <w:ind w:firstLine="709"/>
        <w:jc w:val="both"/>
        <w:rPr>
          <w:rFonts w:ascii="Arial" w:hAnsi="Arial" w:cs="Arial"/>
        </w:rPr>
      </w:pPr>
      <w:r w:rsidRPr="00B42573">
        <w:rPr>
          <w:rFonts w:ascii="Arial" w:hAnsi="Arial" w:cs="Arial"/>
        </w:rPr>
        <w:t>4</w:t>
      </w:r>
      <w:r w:rsidR="00766A41" w:rsidRPr="00B42573">
        <w:rPr>
          <w:rFonts w:ascii="Arial" w:hAnsi="Arial" w:cs="Arial"/>
        </w:rPr>
        <w:t xml:space="preserve">. </w:t>
      </w:r>
      <w:r w:rsidR="00F84447" w:rsidRPr="00B42573">
        <w:rPr>
          <w:rFonts w:ascii="Arial" w:hAnsi="Arial" w:cs="Arial"/>
        </w:rPr>
        <w:t>Постановление</w:t>
      </w:r>
      <w:r w:rsidR="00AE6FF2" w:rsidRPr="00B42573">
        <w:rPr>
          <w:rFonts w:ascii="Arial" w:hAnsi="Arial" w:cs="Arial"/>
        </w:rPr>
        <w:t xml:space="preserve"> </w:t>
      </w:r>
      <w:r w:rsidR="003064F8" w:rsidRPr="00B42573">
        <w:rPr>
          <w:rFonts w:ascii="Arial" w:hAnsi="Arial" w:cs="Arial"/>
        </w:rPr>
        <w:t>вступает в силу после его официального опубликования (обнародования).</w:t>
      </w:r>
    </w:p>
    <w:p w:rsidR="00B42573" w:rsidRDefault="00B42573" w:rsidP="00B42573">
      <w:pPr>
        <w:tabs>
          <w:tab w:val="left" w:pos="8310"/>
          <w:tab w:val="right" w:pos="10204"/>
        </w:tabs>
        <w:ind w:firstLine="709"/>
        <w:jc w:val="both"/>
        <w:rPr>
          <w:rFonts w:ascii="Arial" w:hAnsi="Arial" w:cs="Arial"/>
        </w:rPr>
      </w:pPr>
    </w:p>
    <w:p w:rsidR="00B42573" w:rsidRDefault="00B42573" w:rsidP="00B42573">
      <w:pPr>
        <w:tabs>
          <w:tab w:val="left" w:pos="8310"/>
          <w:tab w:val="right" w:pos="102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района                                                                                           М.А. Виговский</w:t>
      </w:r>
    </w:p>
    <w:p w:rsidR="00B42573" w:rsidRDefault="00B42573" w:rsidP="00B42573">
      <w:pPr>
        <w:tabs>
          <w:tab w:val="left" w:pos="8310"/>
          <w:tab w:val="right" w:pos="10204"/>
        </w:tabs>
        <w:jc w:val="both"/>
        <w:rPr>
          <w:rFonts w:ascii="Arial" w:hAnsi="Arial" w:cs="Arial"/>
        </w:rPr>
        <w:sectPr w:rsidR="00B42573" w:rsidSect="00B42573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B42573" w:rsidRDefault="00B42573" w:rsidP="00B42573">
      <w:pPr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Приложение № 1</w:t>
      </w:r>
    </w:p>
    <w:p w:rsidR="00B42573" w:rsidRDefault="00B42573" w:rsidP="00B42573">
      <w:pPr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 постановлению администрации</w:t>
      </w:r>
    </w:p>
    <w:p w:rsidR="00B42573" w:rsidRDefault="00B42573" w:rsidP="00B42573">
      <w:pPr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Ермаковского района</w:t>
      </w:r>
    </w:p>
    <w:p w:rsidR="00B42573" w:rsidRDefault="00B42573" w:rsidP="00B42573">
      <w:pPr>
        <w:tabs>
          <w:tab w:val="left" w:pos="8310"/>
          <w:tab w:val="right" w:pos="10204"/>
        </w:tabs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от «25» декабря 2024 г. № 795-п</w:t>
      </w:r>
    </w:p>
    <w:p w:rsidR="00B42573" w:rsidRDefault="00B42573" w:rsidP="00B42573">
      <w:pPr>
        <w:tabs>
          <w:tab w:val="left" w:pos="8310"/>
          <w:tab w:val="right" w:pos="10204"/>
        </w:tabs>
        <w:jc w:val="both"/>
        <w:rPr>
          <w:rFonts w:ascii="Arial" w:hAnsi="Arial" w:cs="Arial"/>
        </w:rPr>
      </w:pPr>
    </w:p>
    <w:p w:rsidR="00B42573" w:rsidRPr="00B42573" w:rsidRDefault="00B42573" w:rsidP="00B42573">
      <w:pPr>
        <w:tabs>
          <w:tab w:val="left" w:pos="8310"/>
          <w:tab w:val="right" w:pos="10204"/>
        </w:tabs>
        <w:jc w:val="center"/>
        <w:rPr>
          <w:rFonts w:ascii="Arial" w:hAnsi="Arial" w:cs="Arial"/>
        </w:rPr>
      </w:pPr>
      <w:r w:rsidRPr="00B42573">
        <w:rPr>
          <w:rFonts w:ascii="Arial" w:hAnsi="Arial" w:cs="Arial"/>
        </w:rPr>
        <w:t>Реестр муниципальных услуг</w:t>
      </w:r>
    </w:p>
    <w:p w:rsidR="00B42573" w:rsidRDefault="00B42573" w:rsidP="00B42573">
      <w:pPr>
        <w:tabs>
          <w:tab w:val="left" w:pos="8310"/>
          <w:tab w:val="right" w:pos="10204"/>
        </w:tabs>
        <w:jc w:val="both"/>
        <w:rPr>
          <w:rFonts w:ascii="Arial" w:hAnsi="Arial" w:cs="Arial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050"/>
        <w:gridCol w:w="9265"/>
        <w:gridCol w:w="4188"/>
      </w:tblGrid>
      <w:tr w:rsidR="00B42573" w:rsidRPr="00B42573" w:rsidTr="00B42573">
        <w:tc>
          <w:tcPr>
            <w:tcW w:w="362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B42573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B42573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lang w:eastAsia="en-US"/>
              </w:rPr>
              <w:t>Наименование услуги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lang w:eastAsia="en-US"/>
              </w:rPr>
              <w:t>Кто предоставляет услугу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lang w:eastAsia="en-US"/>
              </w:rPr>
              <w:t>Выдача разрешения на ввод объекта в эксплуатацию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lang w:eastAsia="en-US"/>
              </w:rPr>
              <w:t>Отдел архитектуры, строительства и коммунал</w:t>
            </w:r>
            <w:r w:rsidRPr="00B42573">
              <w:rPr>
                <w:rFonts w:ascii="Arial" w:hAnsi="Arial" w:cs="Arial"/>
                <w:lang w:eastAsia="en-US"/>
              </w:rPr>
              <w:t>ь</w:t>
            </w:r>
            <w:r w:rsidRPr="00B42573">
              <w:rPr>
                <w:rFonts w:ascii="Arial" w:hAnsi="Arial" w:cs="Arial"/>
                <w:lang w:eastAsia="en-US"/>
              </w:rPr>
              <w:t>ного хозяйства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lang w:eastAsia="en-US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lang w:eastAsia="en-US"/>
              </w:rPr>
              <w:t>Отдел архитектуры, строительства и коммунал</w:t>
            </w:r>
            <w:r w:rsidRPr="00B42573">
              <w:rPr>
                <w:rFonts w:ascii="Arial" w:hAnsi="Arial" w:cs="Arial"/>
                <w:lang w:eastAsia="en-US"/>
              </w:rPr>
              <w:t>ь</w:t>
            </w:r>
            <w:r w:rsidRPr="00B42573">
              <w:rPr>
                <w:rFonts w:ascii="Arial" w:hAnsi="Arial" w:cs="Arial"/>
                <w:lang w:eastAsia="en-US"/>
              </w:rPr>
              <w:t>ного хозяйства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lang w:eastAsia="en-US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</w:t>
            </w:r>
            <w:r w:rsidRPr="00B42573">
              <w:rPr>
                <w:rFonts w:ascii="Arial" w:hAnsi="Arial" w:cs="Arial"/>
                <w:lang w:eastAsia="en-US"/>
              </w:rPr>
              <w:t>я</w:t>
            </w:r>
            <w:r w:rsidRPr="00B42573">
              <w:rPr>
                <w:rFonts w:ascii="Arial" w:hAnsi="Arial" w:cs="Arial"/>
                <w:lang w:eastAsia="en-US"/>
              </w:rPr>
              <w:t>тельности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lang w:eastAsia="en-US"/>
              </w:rPr>
              <w:t>Отдел архитектуры, строительства и коммунал</w:t>
            </w:r>
            <w:r w:rsidRPr="00B42573">
              <w:rPr>
                <w:rFonts w:ascii="Arial" w:hAnsi="Arial" w:cs="Arial"/>
                <w:lang w:eastAsia="en-US"/>
              </w:rPr>
              <w:t>ь</w:t>
            </w:r>
            <w:r w:rsidRPr="00B42573">
              <w:rPr>
                <w:rFonts w:ascii="Arial" w:hAnsi="Arial" w:cs="Arial"/>
                <w:lang w:eastAsia="en-US"/>
              </w:rPr>
              <w:t>ного хозяйства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lang w:eastAsia="en-US"/>
              </w:rPr>
              <w:t>Направление уведомления о соответствии указанных в уведомлении о планируемом строительстве параметров объе</w:t>
            </w:r>
            <w:r w:rsidRPr="00B42573">
              <w:rPr>
                <w:rFonts w:ascii="Arial" w:hAnsi="Arial" w:cs="Arial"/>
                <w:lang w:eastAsia="en-US"/>
              </w:rPr>
              <w:t>к</w:t>
            </w:r>
            <w:r w:rsidRPr="00B42573">
              <w:rPr>
                <w:rFonts w:ascii="Arial" w:hAnsi="Arial" w:cs="Arial"/>
                <w:lang w:eastAsia="en-US"/>
              </w:rPr>
              <w:t>та индивидуального жилищного строительства или садового дома установленным параметрам и допустимости размещения объекта индивидуального жилищн</w:t>
            </w:r>
            <w:r w:rsidRPr="00B42573">
              <w:rPr>
                <w:rFonts w:ascii="Arial" w:hAnsi="Arial" w:cs="Arial"/>
                <w:lang w:eastAsia="en-US"/>
              </w:rPr>
              <w:t>о</w:t>
            </w:r>
            <w:r w:rsidRPr="00B42573">
              <w:rPr>
                <w:rFonts w:ascii="Arial" w:hAnsi="Arial" w:cs="Arial"/>
                <w:lang w:eastAsia="en-US"/>
              </w:rPr>
              <w:t>го строительства или садового дома на земельном участке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lang w:eastAsia="en-US"/>
              </w:rPr>
              <w:t>Отдел архитектуры, строительства и коммунал</w:t>
            </w:r>
            <w:r w:rsidRPr="00B42573">
              <w:rPr>
                <w:rFonts w:ascii="Arial" w:hAnsi="Arial" w:cs="Arial"/>
                <w:lang w:eastAsia="en-US"/>
              </w:rPr>
              <w:t>ь</w:t>
            </w:r>
            <w:r w:rsidRPr="00B42573">
              <w:rPr>
                <w:rFonts w:ascii="Arial" w:hAnsi="Arial" w:cs="Arial"/>
                <w:lang w:eastAsia="en-US"/>
              </w:rPr>
              <w:t>ного хозяйства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lang w:eastAsia="en-US"/>
              </w:rPr>
              <w:t>Выдача градостроительного плана земельного участка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lang w:eastAsia="en-US"/>
              </w:rPr>
              <w:t>Отдел архитектуры, строительства и коммунал</w:t>
            </w:r>
            <w:r w:rsidRPr="00B42573">
              <w:rPr>
                <w:rFonts w:ascii="Arial" w:hAnsi="Arial" w:cs="Arial"/>
                <w:lang w:eastAsia="en-US"/>
              </w:rPr>
              <w:t>ь</w:t>
            </w:r>
            <w:r w:rsidRPr="00B42573">
              <w:rPr>
                <w:rFonts w:ascii="Arial" w:hAnsi="Arial" w:cs="Arial"/>
                <w:lang w:eastAsia="en-US"/>
              </w:rPr>
              <w:t>ного хозяйства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lang w:eastAsia="en-US"/>
              </w:rPr>
              <w:t>Отдел архитектуры, строительства и коммунал</w:t>
            </w:r>
            <w:r w:rsidRPr="00B42573">
              <w:rPr>
                <w:rFonts w:ascii="Arial" w:hAnsi="Arial" w:cs="Arial"/>
                <w:lang w:eastAsia="en-US"/>
              </w:rPr>
              <w:t>ь</w:t>
            </w:r>
            <w:r w:rsidRPr="00B42573">
              <w:rPr>
                <w:rFonts w:ascii="Arial" w:hAnsi="Arial" w:cs="Arial"/>
                <w:lang w:eastAsia="en-US"/>
              </w:rPr>
              <w:t>ного хозяйства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lang w:eastAsia="en-US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lang w:eastAsia="en-US"/>
              </w:rPr>
              <w:t>Отдел архитектуры, строительства и коммунал</w:t>
            </w:r>
            <w:r w:rsidRPr="00B42573">
              <w:rPr>
                <w:rFonts w:ascii="Arial" w:hAnsi="Arial" w:cs="Arial"/>
                <w:lang w:eastAsia="en-US"/>
              </w:rPr>
              <w:t>ь</w:t>
            </w:r>
            <w:r w:rsidRPr="00B42573">
              <w:rPr>
                <w:rFonts w:ascii="Arial" w:hAnsi="Arial" w:cs="Arial"/>
                <w:lang w:eastAsia="en-US"/>
              </w:rPr>
              <w:t>ного хозяйства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lang w:eastAsia="en-US"/>
              </w:rPr>
              <w:t>Выдача решения о согласовании архитектурно-градостроительного облика объекта капитального стро</w:t>
            </w:r>
            <w:r w:rsidRPr="00B42573">
              <w:rPr>
                <w:rFonts w:ascii="Arial" w:hAnsi="Arial" w:cs="Arial"/>
                <w:lang w:eastAsia="en-US"/>
              </w:rPr>
              <w:t>и</w:t>
            </w:r>
            <w:r w:rsidRPr="00B42573">
              <w:rPr>
                <w:rFonts w:ascii="Arial" w:hAnsi="Arial" w:cs="Arial"/>
                <w:lang w:eastAsia="en-US"/>
              </w:rPr>
              <w:t>тельства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lang w:eastAsia="en-US"/>
              </w:rPr>
              <w:t>Отдел архитектуры, строительства и коммунал</w:t>
            </w:r>
            <w:r w:rsidRPr="00B42573">
              <w:rPr>
                <w:rFonts w:ascii="Arial" w:hAnsi="Arial" w:cs="Arial"/>
                <w:lang w:eastAsia="en-US"/>
              </w:rPr>
              <w:t>ь</w:t>
            </w:r>
            <w:r w:rsidRPr="00B42573">
              <w:rPr>
                <w:rFonts w:ascii="Arial" w:hAnsi="Arial" w:cs="Arial"/>
                <w:lang w:eastAsia="en-US"/>
              </w:rPr>
              <w:t>ного хозяйства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lang w:eastAsia="en-US"/>
              </w:rPr>
              <w:t xml:space="preserve">Предоставление разрешения на условно разрешенный вид использования </w:t>
            </w:r>
            <w:r w:rsidRPr="00B42573">
              <w:rPr>
                <w:rFonts w:ascii="Arial" w:hAnsi="Arial" w:cs="Arial"/>
                <w:lang w:eastAsia="en-US"/>
              </w:rPr>
              <w:lastRenderedPageBreak/>
              <w:t>земельного участка или объекта капитальн</w:t>
            </w:r>
            <w:r w:rsidRPr="00B42573">
              <w:rPr>
                <w:rFonts w:ascii="Arial" w:hAnsi="Arial" w:cs="Arial"/>
                <w:lang w:eastAsia="en-US"/>
              </w:rPr>
              <w:t>о</w:t>
            </w:r>
            <w:r w:rsidRPr="00B42573">
              <w:rPr>
                <w:rFonts w:ascii="Arial" w:hAnsi="Arial" w:cs="Arial"/>
                <w:lang w:eastAsia="en-US"/>
              </w:rPr>
              <w:t>го строительства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lang w:eastAsia="en-US"/>
              </w:rPr>
              <w:lastRenderedPageBreak/>
              <w:t xml:space="preserve">Отдел архитектуры, строительства </w:t>
            </w:r>
            <w:r w:rsidRPr="00B42573">
              <w:rPr>
                <w:rFonts w:ascii="Arial" w:hAnsi="Arial" w:cs="Arial"/>
                <w:lang w:eastAsia="en-US"/>
              </w:rPr>
              <w:lastRenderedPageBreak/>
              <w:t>и коммунал</w:t>
            </w:r>
            <w:r w:rsidRPr="00B42573">
              <w:rPr>
                <w:rFonts w:ascii="Arial" w:hAnsi="Arial" w:cs="Arial"/>
                <w:lang w:eastAsia="en-US"/>
              </w:rPr>
              <w:t>ь</w:t>
            </w:r>
            <w:r w:rsidRPr="00B42573">
              <w:rPr>
                <w:rFonts w:ascii="Arial" w:hAnsi="Arial" w:cs="Arial"/>
                <w:lang w:eastAsia="en-US"/>
              </w:rPr>
              <w:t>ного хозяйства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10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lang w:eastAsia="en-US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</w:t>
            </w:r>
            <w:r w:rsidRPr="00B42573">
              <w:rPr>
                <w:rFonts w:ascii="Arial" w:hAnsi="Arial" w:cs="Arial"/>
                <w:lang w:eastAsia="en-US"/>
              </w:rPr>
              <w:t>н</w:t>
            </w:r>
            <w:r w:rsidRPr="00B42573">
              <w:rPr>
                <w:rFonts w:ascii="Arial" w:hAnsi="Arial" w:cs="Arial"/>
                <w:lang w:eastAsia="en-US"/>
              </w:rPr>
              <w:t>ского (семейного) капитала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lang w:eastAsia="en-US"/>
              </w:rPr>
              <w:t>Отдел архитектуры, строительства и коммунал</w:t>
            </w:r>
            <w:r w:rsidRPr="00B42573">
              <w:rPr>
                <w:rFonts w:ascii="Arial" w:hAnsi="Arial" w:cs="Arial"/>
                <w:lang w:eastAsia="en-US"/>
              </w:rPr>
              <w:t>ь</w:t>
            </w:r>
            <w:r w:rsidRPr="00B42573">
              <w:rPr>
                <w:rFonts w:ascii="Arial" w:hAnsi="Arial" w:cs="Arial"/>
                <w:lang w:eastAsia="en-US"/>
              </w:rPr>
              <w:t>ного хозяйства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lang w:eastAsia="en-US"/>
              </w:rPr>
              <w:t>Выдача архитектурно-планировочного задания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lang w:eastAsia="en-US"/>
              </w:rPr>
              <w:t>Отдел архитектуры, строительства и коммунал</w:t>
            </w:r>
            <w:r w:rsidRPr="00B42573">
              <w:rPr>
                <w:rFonts w:ascii="Arial" w:hAnsi="Arial" w:cs="Arial"/>
                <w:lang w:eastAsia="en-US"/>
              </w:rPr>
              <w:t>ь</w:t>
            </w:r>
            <w:r w:rsidRPr="00B42573">
              <w:rPr>
                <w:rFonts w:ascii="Arial" w:hAnsi="Arial" w:cs="Arial"/>
                <w:lang w:eastAsia="en-US"/>
              </w:rPr>
              <w:t>ного хозяйства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lang w:eastAsia="en-US"/>
              </w:rPr>
              <w:t>Отдел архитектуры, строительства и коммунал</w:t>
            </w:r>
            <w:r w:rsidRPr="00B42573">
              <w:rPr>
                <w:rFonts w:ascii="Arial" w:hAnsi="Arial" w:cs="Arial"/>
                <w:lang w:eastAsia="en-US"/>
              </w:rPr>
              <w:t>ь</w:t>
            </w:r>
            <w:r w:rsidRPr="00B42573">
              <w:rPr>
                <w:rFonts w:ascii="Arial" w:hAnsi="Arial" w:cs="Arial"/>
                <w:lang w:eastAsia="en-US"/>
              </w:rPr>
              <w:t>ного хозяйства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lang w:eastAsia="en-US"/>
              </w:rPr>
              <w:t>Отдел архитектуры, строительства и коммунал</w:t>
            </w:r>
            <w:r w:rsidRPr="00B42573">
              <w:rPr>
                <w:rFonts w:ascii="Arial" w:hAnsi="Arial" w:cs="Arial"/>
                <w:lang w:eastAsia="en-US"/>
              </w:rPr>
              <w:t>ь</w:t>
            </w:r>
            <w:r w:rsidRPr="00B42573">
              <w:rPr>
                <w:rFonts w:ascii="Arial" w:hAnsi="Arial" w:cs="Arial"/>
                <w:lang w:eastAsia="en-US"/>
              </w:rPr>
              <w:t>ного хозяйства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Выдача разрешения на установку и эксплуатацию рекламных конструкций не соответствующей территории, аннул</w:t>
            </w: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и</w:t>
            </w: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рование такого разрешения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lang w:eastAsia="en-US"/>
              </w:rPr>
              <w:t>Отдел архитектуры, строительства и коммунал</w:t>
            </w:r>
            <w:r w:rsidRPr="00B42573">
              <w:rPr>
                <w:rFonts w:ascii="Arial" w:hAnsi="Arial" w:cs="Arial"/>
                <w:lang w:eastAsia="en-US"/>
              </w:rPr>
              <w:t>ь</w:t>
            </w:r>
            <w:r w:rsidRPr="00B42573">
              <w:rPr>
                <w:rFonts w:ascii="Arial" w:hAnsi="Arial" w:cs="Arial"/>
                <w:lang w:eastAsia="en-US"/>
              </w:rPr>
              <w:t>ного хозяйства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proofErr w:type="gramStart"/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установление сервитутов</w:t>
            </w:r>
            <w:proofErr w:type="gramEnd"/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lang w:eastAsia="en-US"/>
              </w:rPr>
              <w:t>Отдел архитектуры, строительства и коммунал</w:t>
            </w:r>
            <w:r w:rsidRPr="00B42573">
              <w:rPr>
                <w:rFonts w:ascii="Arial" w:hAnsi="Arial" w:cs="Arial"/>
                <w:lang w:eastAsia="en-US"/>
              </w:rPr>
              <w:t>ь</w:t>
            </w:r>
            <w:r w:rsidRPr="00B42573">
              <w:rPr>
                <w:rFonts w:ascii="Arial" w:hAnsi="Arial" w:cs="Arial"/>
                <w:lang w:eastAsia="en-US"/>
              </w:rPr>
              <w:t>ного хозяйства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lang w:eastAsia="en-US"/>
              </w:rPr>
              <w:t>Отдел архитектуры, строительства и коммунал</w:t>
            </w:r>
            <w:r w:rsidRPr="00B42573">
              <w:rPr>
                <w:rFonts w:ascii="Arial" w:hAnsi="Arial" w:cs="Arial"/>
                <w:lang w:eastAsia="en-US"/>
              </w:rPr>
              <w:t>ь</w:t>
            </w:r>
            <w:r w:rsidRPr="00B42573">
              <w:rPr>
                <w:rFonts w:ascii="Arial" w:hAnsi="Arial" w:cs="Arial"/>
                <w:lang w:eastAsia="en-US"/>
              </w:rPr>
              <w:t>ного хозяйства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Согласование создания мест (площадки) накопления тве</w:t>
            </w: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р</w:t>
            </w: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дых коммунальных отходов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lang w:eastAsia="en-US"/>
              </w:rPr>
              <w:t>Отдел архитектуры, строительства и коммунал</w:t>
            </w:r>
            <w:r w:rsidRPr="00B42573">
              <w:rPr>
                <w:rFonts w:ascii="Arial" w:hAnsi="Arial" w:cs="Arial"/>
                <w:lang w:eastAsia="en-US"/>
              </w:rPr>
              <w:t>ь</w:t>
            </w:r>
            <w:r w:rsidRPr="00B42573">
              <w:rPr>
                <w:rFonts w:ascii="Arial" w:hAnsi="Arial" w:cs="Arial"/>
                <w:lang w:eastAsia="en-US"/>
              </w:rPr>
              <w:t>ного хозяйства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lang w:eastAsia="en-US"/>
              </w:rPr>
              <w:t>Отдел архитектуры, строительства и коммунал</w:t>
            </w:r>
            <w:r w:rsidRPr="00B42573">
              <w:rPr>
                <w:rFonts w:ascii="Arial" w:hAnsi="Arial" w:cs="Arial"/>
                <w:lang w:eastAsia="en-US"/>
              </w:rPr>
              <w:t>ь</w:t>
            </w:r>
            <w:r w:rsidRPr="00B42573">
              <w:rPr>
                <w:rFonts w:ascii="Arial" w:hAnsi="Arial" w:cs="Arial"/>
                <w:lang w:eastAsia="en-US"/>
              </w:rPr>
              <w:t>ного хозяйства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Отдел земельных и имущественных отношений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Отдел земельных и имущественных отношений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21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Отдел земельных и имущественных отношений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Отдел земельных и имущественных отношений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Утверждение схемы расположения земельного участка или земельных участков на кадастровом </w:t>
            </w:r>
            <w:proofErr w:type="gramStart"/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плане</w:t>
            </w:r>
            <w:proofErr w:type="gramEnd"/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территории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Отдел земельных и имущественных отношений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Отдел земельных и имущественных отношений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</w:t>
            </w: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</w:t>
            </w: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ведения торгов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Отдел земельных и имущественных отношений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Отдел земельных и имущественных отношений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2042A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2042AF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</w:t>
            </w: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б</w:t>
            </w: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ственность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Отдел земельных и имущественных отношений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2042A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2042AF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Прекращение права постоянного (бессрочного) пользования и пожизненного наследуемого владения земельным участков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Отдел земельных и имущественных отношений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2042A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2042AF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Согласование местоположения границ земельного участка при выполнении кадастровых работ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Отдел земельных и имущественных отношений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2042AF" w:rsidP="00B4257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Установление соответствия разрешенного использования земельного участка классификатору видов разрешенного использования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Отдел земельных и имущественных отношений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2042A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2042AF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Выдача физическим и юридическим лицам, органам государственной власти и органам местного самоуправления заверенных копий нормативно правовых актов администрации района, хранящихся до передачи в архив в общем отделе администрации Ермаковского района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Отдел информатизации и документационного обеспечения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2042A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2042AF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proofErr w:type="gramStart"/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Предоставлении</w:t>
            </w:r>
            <w:proofErr w:type="gramEnd"/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информации об объектах недвижимого и движимого имущества, находящиеся в муниципальной собственности Ермаковского района и предназначенных для сдачи в аренду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Отдел планирования и экономического развития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2042A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2042AF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«Библиотечное, библиографическое и информационное обслуживание пользователей библиотеки» удаленно через информационно-телекоммуникационную сеть интернет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Отдел Культуры администрации Ермаковского района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2042A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3</w:t>
            </w:r>
            <w:r w:rsidR="002042AF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Отдел Культуры администрации Ермаковского района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2042A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2042AF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Библиотечное, библиографическое и информационное обслуживание пользователей библиотеки </w:t>
            </w:r>
            <w:proofErr w:type="gramStart"/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вне</w:t>
            </w:r>
            <w:proofErr w:type="gramEnd"/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стационаре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Отдел Культуры администрации Ермаковского района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2042A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2042AF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Организация деятельности клубных формирований самостоятельного народного творчества муниципального бюджетного учреждения «Ермаковская централизованная клубная система»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Отдел Культуры администрации Ермаковского района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2042A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2042AF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Предоставление библиографической информации из муниципальных библиотечных фондов и информации из библиотечных фондов в части, не касающихся авторских прав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Отдел Культуры администрации Ермаковского района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2042A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2042AF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proofErr w:type="gramStart"/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Предоставлении информации о времени и месте театральных представлений, филармонических и эстрадных концертов и гастрольных мероприятий театров и филармонии, киносеансов, городских культурно массовых мероприятий, анонс данных мер</w:t>
            </w: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</w:t>
            </w: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приятий</w:t>
            </w:r>
            <w:proofErr w:type="gramEnd"/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Отдел Культуры администрации Ермаковского района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2042A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2042AF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proofErr w:type="gramStart"/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Предоставлении</w:t>
            </w:r>
            <w:proofErr w:type="gramEnd"/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информации об образовательных программах и учебных планах, реализуемых муниципальным образовательным учреждением дополнительного образования детей в области культуры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Отдел Культуры администрации Ермаковского района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2042AF" w:rsidP="00B4257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Реализация дополнительной профессиональной программы в области искусств «Духовые и ударные инструменты»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Отдел Культуры администрации Ермаковского района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2042A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="002042AF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Реализация дополнительной профессиональной программы в области искусств «Живопись»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Отдел Культуры администрации Ермаковского района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2042A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="002042AF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Реализация дополнительной профессиональной программы в области искусств «Музыкальный фольклор»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Отдел Культуры администрации Ермаковского района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2042A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="002042AF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Реализация дополнительной профессиональной программы в области искусств «Народные инструменты»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Отдел Культуры администрации Ермаковского района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2042A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="002042AF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Реализация дополнительной профессиональной программы в области искусств «Фортепиано»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Отдел Культуры администрации Ермаковского района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2042A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="002042AF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Реализация дополнительной профессиональной программы в области искусств «Хореографическое творчество»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Отдел Культуры администрации Ермаковского района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2042A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="002042AF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Реализация дополнительной профессиональной программы в области искусств «Хоровое пение»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Отдел Культуры администрации Ермаковского района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2042A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="002042AF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Реализация дополнительных образовательных программ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Отдел Культуры администрации Ермаковского района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2042A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="002042AF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Прием заявлений, постановка на учет и зачисление детей в муниципальные </w:t>
            </w: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lastRenderedPageBreak/>
              <w:t xml:space="preserve">образовательные учреждения, реализующие </w:t>
            </w:r>
            <w:proofErr w:type="gramStart"/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основную</w:t>
            </w:r>
            <w:proofErr w:type="gramEnd"/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образовательно. Программу дошкольного образования (детские сады), расположенные на территории Ермаковского района Красноярского края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lastRenderedPageBreak/>
              <w:t xml:space="preserve">Управление образования </w:t>
            </w: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lastRenderedPageBreak/>
              <w:t>администрации Ермаковского района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2042A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4</w:t>
            </w:r>
            <w:r w:rsidR="002042AF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proofErr w:type="gramStart"/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Предоставлении информации об организации общедоступного и бесплатного дошкольного, начального общего, основного общего, среднего (полного) общего образования, атак же дополнительного образования в муниципальных образовательных учреждениях, расположенных на терр</w:t>
            </w: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и</w:t>
            </w: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тории Ермаковского района Красноярского края</w:t>
            </w:r>
            <w:proofErr w:type="gramEnd"/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Управление образования администрации Ермаковского района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2042AF" w:rsidP="00B4257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Зачисление в муниципальные образовательные учреждения, расположенные на территории Ермаковского района Красноярского края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Управление образования администрации Ермаковского района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2042A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  <w:r w:rsidR="002042AF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Предоставление информации о текущей успеваемости учащегося на территории Ермаковского района, ведение электронного дневника и электронного журнала успеваемости в муниципальных образовательных учреждениях, расположенных на территории Ермаковского района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Управление образования администрации Ермаковского района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2042A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  <w:r w:rsidR="002042AF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учреждений, расположенных на территории Ермаковского района Красноярского края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Управление образования администрации Ермаковского района</w:t>
            </w:r>
          </w:p>
        </w:tc>
      </w:tr>
      <w:tr w:rsidR="00B42573" w:rsidRPr="00B42573" w:rsidTr="00B42573">
        <w:tc>
          <w:tcPr>
            <w:tcW w:w="362" w:type="pct"/>
          </w:tcPr>
          <w:p w:rsidR="00B42573" w:rsidRPr="00B42573" w:rsidRDefault="00B42573" w:rsidP="002042A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  <w:r w:rsidR="002042AF">
              <w:rPr>
                <w:rFonts w:ascii="Arial" w:hAnsi="Arial" w:cs="Arial"/>
                <w:lang w:eastAsia="en-US"/>
              </w:rPr>
              <w:t>3</w:t>
            </w:r>
            <w:bookmarkStart w:id="0" w:name="_GoBack"/>
            <w:bookmarkEnd w:id="0"/>
          </w:p>
        </w:tc>
        <w:tc>
          <w:tcPr>
            <w:tcW w:w="3194" w:type="pct"/>
          </w:tcPr>
          <w:p w:rsidR="00B42573" w:rsidRPr="00B42573" w:rsidRDefault="00B42573" w:rsidP="00B42573">
            <w:pPr>
              <w:rPr>
                <w:rFonts w:ascii="Arial" w:hAnsi="Arial" w:cs="Arial"/>
                <w:bCs/>
                <w:lang w:eastAsia="ru-RU"/>
              </w:rPr>
            </w:pPr>
            <w:r w:rsidRPr="00B42573">
              <w:rPr>
                <w:rFonts w:ascii="Arial" w:hAnsi="Arial" w:cs="Arial"/>
                <w:bCs/>
                <w:lang w:eastAsia="ru-RU"/>
              </w:rPr>
              <w:t>Установление опеки, попечительства (в том числе предварительная опека и попечительство), освобождение опекуна (попечителя) от исполнения своих обязанностей в отношении несовершеннолетних граждан</w:t>
            </w:r>
          </w:p>
        </w:tc>
        <w:tc>
          <w:tcPr>
            <w:tcW w:w="1444" w:type="pct"/>
          </w:tcPr>
          <w:p w:rsidR="00B42573" w:rsidRPr="00B42573" w:rsidRDefault="00B42573" w:rsidP="00B42573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42573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Управление образования администрации Ермаковского района</w:t>
            </w:r>
          </w:p>
        </w:tc>
      </w:tr>
    </w:tbl>
    <w:p w:rsidR="00B42573" w:rsidRPr="00B42573" w:rsidRDefault="00B42573" w:rsidP="00B42573">
      <w:pPr>
        <w:tabs>
          <w:tab w:val="left" w:pos="8310"/>
          <w:tab w:val="right" w:pos="10204"/>
        </w:tabs>
        <w:jc w:val="both"/>
        <w:rPr>
          <w:rFonts w:ascii="Arial" w:hAnsi="Arial" w:cs="Arial"/>
        </w:rPr>
      </w:pPr>
    </w:p>
    <w:sectPr w:rsidR="00B42573" w:rsidRPr="00B42573" w:rsidSect="00B42573">
      <w:pgSz w:w="16838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A1F"/>
    <w:multiLevelType w:val="hybridMultilevel"/>
    <w:tmpl w:val="C58AB3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97EA3"/>
    <w:multiLevelType w:val="hybridMultilevel"/>
    <w:tmpl w:val="0CAC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56B81"/>
    <w:multiLevelType w:val="hybridMultilevel"/>
    <w:tmpl w:val="4AF4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A703C"/>
    <w:multiLevelType w:val="hybridMultilevel"/>
    <w:tmpl w:val="788C0B20"/>
    <w:lvl w:ilvl="0" w:tplc="B36A8D1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5936E8"/>
    <w:multiLevelType w:val="hybridMultilevel"/>
    <w:tmpl w:val="33FEF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06CD9"/>
    <w:multiLevelType w:val="hybridMultilevel"/>
    <w:tmpl w:val="C80AD8E4"/>
    <w:lvl w:ilvl="0" w:tplc="5E8A35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01C57"/>
    <w:multiLevelType w:val="hybridMultilevel"/>
    <w:tmpl w:val="E6EEDE9C"/>
    <w:lvl w:ilvl="0" w:tplc="DD88430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FE17FF"/>
    <w:multiLevelType w:val="hybridMultilevel"/>
    <w:tmpl w:val="89F630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4333"/>
    <w:rsid w:val="00016DD5"/>
    <w:rsid w:val="00017628"/>
    <w:rsid w:val="0002578B"/>
    <w:rsid w:val="000366EF"/>
    <w:rsid w:val="000445BB"/>
    <w:rsid w:val="00076C9F"/>
    <w:rsid w:val="000956F4"/>
    <w:rsid w:val="000A7437"/>
    <w:rsid w:val="000C5EE3"/>
    <w:rsid w:val="000E6779"/>
    <w:rsid w:val="000F671C"/>
    <w:rsid w:val="00102C6F"/>
    <w:rsid w:val="001233E5"/>
    <w:rsid w:val="001347F5"/>
    <w:rsid w:val="001465FA"/>
    <w:rsid w:val="00164877"/>
    <w:rsid w:val="00173A54"/>
    <w:rsid w:val="00185119"/>
    <w:rsid w:val="00191C07"/>
    <w:rsid w:val="001942AD"/>
    <w:rsid w:val="001A2CDC"/>
    <w:rsid w:val="001B115F"/>
    <w:rsid w:val="001C7DAA"/>
    <w:rsid w:val="001E2D7E"/>
    <w:rsid w:val="001F7132"/>
    <w:rsid w:val="002042AF"/>
    <w:rsid w:val="00211943"/>
    <w:rsid w:val="00212186"/>
    <w:rsid w:val="00224FD3"/>
    <w:rsid w:val="002657C6"/>
    <w:rsid w:val="002800BE"/>
    <w:rsid w:val="002A19E6"/>
    <w:rsid w:val="002A36F1"/>
    <w:rsid w:val="002A52F6"/>
    <w:rsid w:val="002E746E"/>
    <w:rsid w:val="0030163F"/>
    <w:rsid w:val="003042C6"/>
    <w:rsid w:val="003064F8"/>
    <w:rsid w:val="003068CB"/>
    <w:rsid w:val="00331B08"/>
    <w:rsid w:val="0035645D"/>
    <w:rsid w:val="00362D35"/>
    <w:rsid w:val="003806FD"/>
    <w:rsid w:val="003A493F"/>
    <w:rsid w:val="003A6458"/>
    <w:rsid w:val="003B17CD"/>
    <w:rsid w:val="003B3BA4"/>
    <w:rsid w:val="003B6423"/>
    <w:rsid w:val="003C06ED"/>
    <w:rsid w:val="003C7799"/>
    <w:rsid w:val="003E00B1"/>
    <w:rsid w:val="003E6681"/>
    <w:rsid w:val="00421FB0"/>
    <w:rsid w:val="00434705"/>
    <w:rsid w:val="00436592"/>
    <w:rsid w:val="0046310D"/>
    <w:rsid w:val="00486E65"/>
    <w:rsid w:val="00495929"/>
    <w:rsid w:val="004A3BC7"/>
    <w:rsid w:val="004B7112"/>
    <w:rsid w:val="004C4E14"/>
    <w:rsid w:val="004D2B8E"/>
    <w:rsid w:val="0050125D"/>
    <w:rsid w:val="005057A8"/>
    <w:rsid w:val="00507ED0"/>
    <w:rsid w:val="00536B45"/>
    <w:rsid w:val="005379E7"/>
    <w:rsid w:val="005429E4"/>
    <w:rsid w:val="00562C34"/>
    <w:rsid w:val="00580A02"/>
    <w:rsid w:val="00592DD9"/>
    <w:rsid w:val="005A3B47"/>
    <w:rsid w:val="005A7A63"/>
    <w:rsid w:val="005C02A3"/>
    <w:rsid w:val="005E26DA"/>
    <w:rsid w:val="005E47C2"/>
    <w:rsid w:val="005E7275"/>
    <w:rsid w:val="005F23A3"/>
    <w:rsid w:val="005F6539"/>
    <w:rsid w:val="00601962"/>
    <w:rsid w:val="006531B8"/>
    <w:rsid w:val="00654D1D"/>
    <w:rsid w:val="0066537F"/>
    <w:rsid w:val="006708E0"/>
    <w:rsid w:val="0067631F"/>
    <w:rsid w:val="00683E14"/>
    <w:rsid w:val="006A2BDD"/>
    <w:rsid w:val="006A77D1"/>
    <w:rsid w:val="006B4D28"/>
    <w:rsid w:val="006C33F9"/>
    <w:rsid w:val="006D6177"/>
    <w:rsid w:val="00724FD2"/>
    <w:rsid w:val="00735CA6"/>
    <w:rsid w:val="007367BA"/>
    <w:rsid w:val="00736A49"/>
    <w:rsid w:val="007449C5"/>
    <w:rsid w:val="00747690"/>
    <w:rsid w:val="00766A41"/>
    <w:rsid w:val="007732D0"/>
    <w:rsid w:val="00777A79"/>
    <w:rsid w:val="00783DF3"/>
    <w:rsid w:val="007A1273"/>
    <w:rsid w:val="007B747B"/>
    <w:rsid w:val="00804145"/>
    <w:rsid w:val="00826FA3"/>
    <w:rsid w:val="00846331"/>
    <w:rsid w:val="00856089"/>
    <w:rsid w:val="00860115"/>
    <w:rsid w:val="00871627"/>
    <w:rsid w:val="00887527"/>
    <w:rsid w:val="0089515F"/>
    <w:rsid w:val="008B6924"/>
    <w:rsid w:val="008D5F83"/>
    <w:rsid w:val="008D6AD1"/>
    <w:rsid w:val="008E1E2D"/>
    <w:rsid w:val="00902CC4"/>
    <w:rsid w:val="009165BA"/>
    <w:rsid w:val="00925015"/>
    <w:rsid w:val="00961604"/>
    <w:rsid w:val="00965C96"/>
    <w:rsid w:val="00976627"/>
    <w:rsid w:val="00985F3F"/>
    <w:rsid w:val="00987C69"/>
    <w:rsid w:val="009A554B"/>
    <w:rsid w:val="009A5C50"/>
    <w:rsid w:val="009A7ECB"/>
    <w:rsid w:val="009D61E1"/>
    <w:rsid w:val="00A042FB"/>
    <w:rsid w:val="00A074DD"/>
    <w:rsid w:val="00A14F37"/>
    <w:rsid w:val="00A34CF1"/>
    <w:rsid w:val="00A41CA1"/>
    <w:rsid w:val="00A5093E"/>
    <w:rsid w:val="00A6453B"/>
    <w:rsid w:val="00A87C9B"/>
    <w:rsid w:val="00A93B69"/>
    <w:rsid w:val="00AB34F5"/>
    <w:rsid w:val="00AB39DD"/>
    <w:rsid w:val="00AB3FE0"/>
    <w:rsid w:val="00AB65EB"/>
    <w:rsid w:val="00AC5B04"/>
    <w:rsid w:val="00AE6FF2"/>
    <w:rsid w:val="00B00BFF"/>
    <w:rsid w:val="00B0563D"/>
    <w:rsid w:val="00B1172F"/>
    <w:rsid w:val="00B22B26"/>
    <w:rsid w:val="00B2615A"/>
    <w:rsid w:val="00B34314"/>
    <w:rsid w:val="00B35013"/>
    <w:rsid w:val="00B42573"/>
    <w:rsid w:val="00B657FF"/>
    <w:rsid w:val="00B76E09"/>
    <w:rsid w:val="00B774D4"/>
    <w:rsid w:val="00B8510D"/>
    <w:rsid w:val="00B8761B"/>
    <w:rsid w:val="00B91C33"/>
    <w:rsid w:val="00BA2069"/>
    <w:rsid w:val="00BF21FB"/>
    <w:rsid w:val="00C951FB"/>
    <w:rsid w:val="00CC1E3C"/>
    <w:rsid w:val="00CD7A70"/>
    <w:rsid w:val="00D2191B"/>
    <w:rsid w:val="00D23B7D"/>
    <w:rsid w:val="00D2555C"/>
    <w:rsid w:val="00D27F4B"/>
    <w:rsid w:val="00D3352B"/>
    <w:rsid w:val="00D342AB"/>
    <w:rsid w:val="00D414F1"/>
    <w:rsid w:val="00D500CF"/>
    <w:rsid w:val="00D5300A"/>
    <w:rsid w:val="00D56444"/>
    <w:rsid w:val="00D7230D"/>
    <w:rsid w:val="00D75359"/>
    <w:rsid w:val="00D80F0E"/>
    <w:rsid w:val="00D818F6"/>
    <w:rsid w:val="00D91EAF"/>
    <w:rsid w:val="00D925D4"/>
    <w:rsid w:val="00D949C9"/>
    <w:rsid w:val="00DA0FEB"/>
    <w:rsid w:val="00DB063B"/>
    <w:rsid w:val="00DC4812"/>
    <w:rsid w:val="00E157FC"/>
    <w:rsid w:val="00E16EA5"/>
    <w:rsid w:val="00E30F5F"/>
    <w:rsid w:val="00E323BD"/>
    <w:rsid w:val="00E347A2"/>
    <w:rsid w:val="00E35930"/>
    <w:rsid w:val="00E47D88"/>
    <w:rsid w:val="00E62023"/>
    <w:rsid w:val="00E6449B"/>
    <w:rsid w:val="00EA215C"/>
    <w:rsid w:val="00ED76E2"/>
    <w:rsid w:val="00EF0707"/>
    <w:rsid w:val="00F10BAF"/>
    <w:rsid w:val="00F33E77"/>
    <w:rsid w:val="00F43716"/>
    <w:rsid w:val="00F82DB2"/>
    <w:rsid w:val="00F84447"/>
    <w:rsid w:val="00FA5714"/>
    <w:rsid w:val="00FA6BF7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9D61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86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766A4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link w:val="2"/>
    <w:uiPriority w:val="9"/>
    <w:rsid w:val="009D61E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customStyle="1" w:styleId="11">
    <w:name w:val="Сетка таблицы1"/>
    <w:basedOn w:val="a1"/>
    <w:next w:val="a8"/>
    <w:uiPriority w:val="59"/>
    <w:rsid w:val="00B425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9D61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86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766A4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link w:val="2"/>
    <w:uiPriority w:val="9"/>
    <w:rsid w:val="009D61E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customStyle="1" w:styleId="11">
    <w:name w:val="Сетка таблицы1"/>
    <w:basedOn w:val="a1"/>
    <w:next w:val="a8"/>
    <w:uiPriority w:val="59"/>
    <w:rsid w:val="00B425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9383A-BAE5-4829-ADFC-F50C9DEB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2</cp:revision>
  <cp:lastPrinted>2024-12-25T00:49:00Z</cp:lastPrinted>
  <dcterms:created xsi:type="dcterms:W3CDTF">2024-12-26T07:08:00Z</dcterms:created>
  <dcterms:modified xsi:type="dcterms:W3CDTF">2024-12-26T07:08:00Z</dcterms:modified>
</cp:coreProperties>
</file>